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SYHUD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10h + zapoznanie się ze wskazaną literaturą 10h + godziny kontaktowe z prowadzącym laboratorium 10h + przygotowanie raportu projektowego 10h + przygotowanie raportu laboratoryjnego 10h + przygotowanie się do testu zaliczeniowego 10h = Razem 60h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10h + godziny kontaktowe z prowadzącym laboratorium 10h  = Razem 20h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10h + przygotowanie raportu laboratoryjnego 10h + przygotowanie się do testu zaliczeniowego 10h = Razem 40h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baz danych, matematyka, statystyka, podstawy projektowania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projektowania i budowy systemów wykorzystujących hurtownię danych. Student potrafi posługiwać się metodyką realizacji systemów hurtowni danych oraz potrafi wykorzystywać hurtownię danych, jako element systemów wspomagających zarządzanie przedsiębiorstwem. Rozpoznaje te problemy analityczno-decyzyjne w przedsiębiorstwie, które wymagają zastosowania rozwiązań opartych na hurtowniach danych oraz potrafi dobrać do tych problemów właściwą architekturę i strukturę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wykładu w podziale na godziny zajęć: W1 -Informacja o organizacji zajęć: omówienie programu i regulaminu przedmiotu, omówienie projektu zaliczeniowego. W2 - Wprowadzenie do zagadnień hurtowni danych: definicja i cechy hurtowni danych, hurtownie danych a systemy transakcyjne, przykłady zastosowań oraz rzeczywistych wdrożeń hurtowni danych. W3 - Omówienie problematyki i wykonania zadań projektowych. W4 -Wybrane metody analizy projektowej w projektach hurtowni danych: wywiady, analiza dokumentów, analiza procesów. W5 - Projektowanie hurtowni danych: typy danych hurtowni, struktura modelu danych, struktura procesów hurtowni. W6 - Projektowanie hurtowni danych: różne warianty architektury systemu hurtowni danych i zakres ich zastosowań, różne koncepcje realizacji hurtowni danych – w zależności od wariantu architektury. W7 - Metodyka wdrożenia hurtowni danych: ryzyko inwestycyjne, organizacyjne i techniczne związane z wdrożeniem hurtowni danych, korzyści wdrożenia hurtowni danych. W8 - Przetwarzanie analityczne danych – OLAP: prezentacja założeń teorii OLAP, przykłady zastosowań analiz OLAP. W9 - Przetwarzanie analityczne danych – eksploracja danych: wprowadzenie do teorii eksploracji danych, prezentacja podstawowych metod eksploracji danych, metodyka pozyskiwania wiedzy z danych, przykłady zastosowań analiz eksploracyjnych. W10 - Test pisemny.
Program ramowy laboratorium w podziale na godziny zajęć: L1 - Przedstawienie programu i regulaminu laboratorium. Omówienie realizowanego ćwiczenia laboratoryjnego. Prezentacja narzędzi pomocniczych. Wydanie tematów zadań projektowych. L2 - Analiza projektowa - Projektowanie modelu procesu biznesowego.
L3 - Projektowanie modelu danych hurtowni. L4 - Implementacja procesu ekstrakcji danych. L5 - Implementacja procesu transformacji i ładowania danych zgodnie z przyjętym modelem hurtowni danych. L6 - Implementacja struktur wielowymiarowych OLAP zgodnie z przyjętym projektem analiz OLAP. L7 - Wykonanie raportów analitycznych dla analiz OLAP. L8 - Wykonanie modeli analiz eksploracji danych zgodnie z przyjętym projektem analiz eksploracyjnych. L9 - Uruchomienie modeli eksploracyjnych i wykonanie raportów analitycznych dla analiz eksploracji danych. L10 - Przedstawienie raportu końcowego oraz wniosków końcowych z przeprowadzonej analizy ćwiczeń laboratoryjnych oraz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W1-W10.
Laboratorium. Rozliczenie raportów wykonania ćwiczeń laboratoryjnych L1-L10 z wykorzystaniem przygotowanych szablonów raportów. Rozliczenie wykonania projektów według wybranych tematów z wykorzystaniem przygotowanego szablonu raportu.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Jarke M., Lenzerini M., Vassiliou Y., Vassiliadis P. - Hurtownie danych. Podstawa organizacji i funkcjonowania. WSiP, Warszawa 2003. 2. Poe V., Klauer P., Brobst S. - Tworzenie hurtowni danych. WNT, Warszawa 2000. 3. Todman Ch. - Projektowanie hurtowni danych. WNT, Warszawa 2003.  4. Surma J. –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K_W36: </w:t>
      </w:r>
    </w:p>
    <w:p>
      <w:pPr/>
      <w:r>
        <w:rPr/>
        <w:t xml:space="preserve">Student ma uporządkowaną wiedzę z zakresu problematyki implementacji i efektywnego wykorzystywania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Student ma elementarną wiedzę z zakresu zarządzania projektem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Student potrafi porozumiewać się przy użyciu różnych technik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K_U46: </w:t>
      </w:r>
    </w:p>
    <w:p>
      <w:pPr/>
      <w:r>
        <w:rPr/>
        <w:t xml:space="preserve">Student potrafi efektywnie wykorzystywać system hurtowni danych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rozumie, że w zarządzaniu wiedza i umiejętności szybko stają się przestarzałe, więc należy je nieustawicznie uaktualniać i rozwijać.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Student potrafi wykazać się skutecznością w realizacji projektów implementacyjno-wdrożeniowych systemów hurtowni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Student potrafi przekazać informacje z zakresu systemów hurtowni danych w sposób klarowny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2026-06-13T13:30:21+02:00</dcterms:created>
  <dcterms:modified xsi:type="dcterms:W3CDTF">2026-06-13T13:30:21+02:00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