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Measurement Systems</w:t>
      </w:r>
    </w:p>
    <w:p>
      <w:pPr>
        <w:keepNext w:val="1"/>
        <w:spacing w:after="10"/>
      </w:pPr>
      <w:r>
        <w:rPr>
          <w:b/>
          <w:bCs/>
        </w:rPr>
        <w:t xml:space="preserve">Koordynator przedmiotu: </w:t>
      </w:r>
    </w:p>
    <w:p>
      <w:pPr>
        <w:spacing w:before="20" w:after="190"/>
      </w:pPr>
      <w:r>
        <w:rPr/>
        <w:t xml:space="preserve">dr inż. Przemysław Bibik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ML.ANS511 </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- 32,  including:
a) attendance at the labs - 15 hours;
b) attendance at the lectures - 15 hours;
c) consultancy meetings - 2 hours.
2) The number of hours of independent work of student - 45, including:
•	preparation for tests - 10 hours;
•	preparation for laboratories and making of reports – 25 hours;
•	reading recommended literature by the teacher - 10 hours.
TOTAL: 77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32 hours,  including:
a) attendance at the labs - 15 hours;
b) attendance at the lectures - 15 hours;
c) consultancy meetings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- 42 hours,  including:
a) attendance at the labs - 15 hours;
b) consultancy meetings - 2 hours.
c) preparation for laboratories and making of reports – 25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Recommended Aeronautical Systems I and II.</w:t>
      </w:r>
    </w:p>
    <w:p>
      <w:pPr>
        <w:keepNext w:val="1"/>
        <w:spacing w:after="10"/>
      </w:pPr>
      <w:r>
        <w:rPr>
          <w:b/>
          <w:bCs/>
        </w:rPr>
        <w:t xml:space="preserve">Limit liczby studentów: </w:t>
      </w:r>
    </w:p>
    <w:p>
      <w:pPr>
        <w:spacing w:before="20" w:after="190"/>
      </w:pPr>
      <w:r>
        <w:rPr/>
        <w:t xml:space="preserve">12 students in one group.</w:t>
      </w:r>
    </w:p>
    <w:p>
      <w:pPr>
        <w:keepNext w:val="1"/>
        <w:spacing w:after="10"/>
      </w:pPr>
      <w:r>
        <w:rPr>
          <w:b/>
          <w:bCs/>
        </w:rPr>
        <w:t xml:space="preserve">Cel przedmiotu: </w:t>
      </w:r>
    </w:p>
    <w:p>
      <w:pPr>
        <w:spacing w:before="20" w:after="190"/>
      </w:pPr>
      <w:r>
        <w:rPr/>
        <w:t xml:space="preserve">The course aims to familiarize students with the design of measurement systems, methods of measurement of physical quantities and methods of results analysis.</w:t>
      </w:r>
    </w:p>
    <w:p>
      <w:pPr>
        <w:keepNext w:val="1"/>
        <w:spacing w:after="10"/>
      </w:pPr>
      <w:r>
        <w:rPr>
          <w:b/>
          <w:bCs/>
        </w:rPr>
        <w:t xml:space="preserve">Treści kształcenia: </w:t>
      </w:r>
    </w:p>
    <w:p>
      <w:pPr>
        <w:spacing w:before="20" w:after="190"/>
      </w:pPr>
      <w:r>
        <w:rPr/>
        <w:t xml:space="preserve">The lecture covers the basic issues related to the design and operation of measurement systems and analysis of measurement results. It covers the design, operation and characteristics of typical sensors, the structure of the measuring systems, sensors, calibration methods, and methods of measurement systems protection against interference. Presented are the interfaces and buses used in common measuring systems, D/A and A/D converters and the principles of sampling and quantization of signals. It also covers the basic methods of statistical analysis of measurement results like the determination of mean, median, standard deviation and quantiles, histograms and box plots.
In the laboratory, students are acquainted with the principle of operation, characteristics and errors of sensors and measuring systems of fundamental physical quantities.
</w:t>
      </w:r>
    </w:p>
    <w:p>
      <w:pPr>
        <w:keepNext w:val="1"/>
        <w:spacing w:after="10"/>
      </w:pPr>
      <w:r>
        <w:rPr>
          <w:b/>
          <w:bCs/>
        </w:rPr>
        <w:t xml:space="preserve">Metody oceny: </w:t>
      </w:r>
    </w:p>
    <w:p>
      <w:pPr>
        <w:spacing w:before="20" w:after="190"/>
      </w:pPr>
      <w:r>
        <w:rPr/>
        <w:t xml:space="preserve">Passing the course requires the completion of the lecture and laboratory. Completion of the lecture is based on the evaluation of two tests, the laboratory part completion is based on the average of the reports marks. Final mark is the average of the test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Nawrocki, W.: „ Measurement Systems and Sensors”, 2005 ARTECH HOUSE, INC., e-book ebrary. 
2. Fraden, J.: „ Handbook of Modern Sensors - Physics, Designs and Applications (3rd Edition)”, e-book Knovel .
3.  Osiander, R.: „MEMS and microstructures in aerospace applications ”, 2006.
4.  Pallet E.H.J.: „Aircraft Instrument Systems”, IAP, 1993.
5.  Titterton, D.: „Strapdown Inertial Navigation Technology”, 1997.
Additional:
1. Materials provided by the course leader.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ML.ANS511_W1: </w:t>
      </w:r>
    </w:p>
    <w:p>
      <w:pPr/>
      <w:r>
        <w:rPr/>
        <w:t xml:space="preserve">Student has general knowledge on measurement systems structures.</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ML.ANS511_W1: </w:t>
      </w:r>
    </w:p>
    <w:p>
      <w:pPr/>
      <w:r>
        <w:rPr/>
        <w:t xml:space="preserve">Student has general knowledge on measurement systems structures.</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ML.ANS511_W1: </w:t>
      </w:r>
    </w:p>
    <w:p>
      <w:pPr/>
      <w:r>
        <w:rPr/>
        <w:t xml:space="preserve">Student has general knowledge on measurement systems structures.</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Aero2_W09</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ML.ANS511_W1: </w:t>
      </w:r>
    </w:p>
    <w:p>
      <w:pPr/>
      <w:r>
        <w:rPr/>
        <w:t xml:space="preserve">Student has general knowledge on measurement systems structures.</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Aero2_W06</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ML.ANS511_W2: </w:t>
      </w:r>
    </w:p>
    <w:p>
      <w:pPr/>
      <w:r>
        <w:rPr/>
        <w:t xml:space="preserve">Student has a systematic knowledge about the types and properties of sensors. </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ML.ANS511_W2: </w:t>
      </w:r>
    </w:p>
    <w:p>
      <w:pPr/>
      <w:r>
        <w:rPr/>
        <w:t xml:space="preserve">Student has a systematic knowledge about the types and properties of sensors. </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ML.ANS511_W2: </w:t>
      </w:r>
    </w:p>
    <w:p>
      <w:pPr/>
      <w:r>
        <w:rPr/>
        <w:t xml:space="preserve">Student has a systematic knowledge about the types and properties of sensors. </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Aero2_W06</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ML.ANS511_W3: </w:t>
      </w:r>
    </w:p>
    <w:p>
      <w:pPr/>
      <w:r>
        <w:rPr/>
        <w:t xml:space="preserve">Student has a basic knowledge of statistical analysis of measurement results.</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ML.ANS511_U1: </w:t>
      </w:r>
    </w:p>
    <w:p>
      <w:pPr/>
      <w:r>
        <w:rPr/>
        <w:t xml:space="preserve">Student is able to select sensors and the structure of the measurement system appropriate for a given process.</w:t>
      </w:r>
    </w:p>
    <w:p>
      <w:pPr>
        <w:spacing w:before="60"/>
      </w:pPr>
      <w:r>
        <w:rPr/>
        <w:t xml:space="preserve">Weryfikacja: </w:t>
      </w:r>
    </w:p>
    <w:p>
      <w:pPr>
        <w:spacing w:before="20" w:after="190"/>
      </w:pPr>
      <w:r>
        <w:rPr/>
        <w:t xml:space="preserve">Evaluation of reports, test no. 1.</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ML.ANS511_U1: </w:t>
      </w:r>
    </w:p>
    <w:p>
      <w:pPr/>
      <w:r>
        <w:rPr/>
        <w:t xml:space="preserve">Student is able to select sensors and the structure of the measurement system appropriate for a given process.</w:t>
      </w:r>
    </w:p>
    <w:p>
      <w:pPr>
        <w:spacing w:before="60"/>
      </w:pPr>
      <w:r>
        <w:rPr/>
        <w:t xml:space="preserve">Weryfikacja: </w:t>
      </w:r>
    </w:p>
    <w:p>
      <w:pPr>
        <w:spacing w:before="20" w:after="190"/>
      </w:pPr>
      <w:r>
        <w:rPr/>
        <w:t xml:space="preserve">Evaluation of reports, test no. 1.</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ML.ANS511_U1: </w:t>
      </w:r>
    </w:p>
    <w:p>
      <w:pPr/>
      <w:r>
        <w:rPr/>
        <w:t xml:space="preserve">Student is able to select sensors and the structure of the measurement system appropriate for a given process.</w:t>
      </w:r>
    </w:p>
    <w:p>
      <w:pPr>
        <w:spacing w:before="60"/>
      </w:pPr>
      <w:r>
        <w:rPr/>
        <w:t xml:space="preserve">Weryfikacja: </w:t>
      </w:r>
    </w:p>
    <w:p>
      <w:pPr>
        <w:spacing w:before="20" w:after="190"/>
      </w:pPr>
      <w:r>
        <w:rPr/>
        <w:t xml:space="preserve">Evaluation of reports, test no. 1.</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ML.ANS511_U1: </w:t>
      </w:r>
    </w:p>
    <w:p>
      <w:pPr/>
      <w:r>
        <w:rPr/>
        <w:t xml:space="preserve">Student is able to select sensors and the structure of the measurement system appropriate for a given process.</w:t>
      </w:r>
    </w:p>
    <w:p>
      <w:pPr>
        <w:spacing w:before="60"/>
      </w:pPr>
      <w:r>
        <w:rPr/>
        <w:t xml:space="preserve">Weryfikacja: </w:t>
      </w:r>
    </w:p>
    <w:p>
      <w:pPr>
        <w:spacing w:before="20" w:after="190"/>
      </w:pPr>
      <w:r>
        <w:rPr/>
        <w:t xml:space="preserve">Evaluation of reports, test no. 1.</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ML.ANS511_U2: </w:t>
      </w:r>
    </w:p>
    <w:p>
      <w:pPr/>
      <w:r>
        <w:rPr/>
        <w:t xml:space="preserve">Student can determine the basic properties of the sensor based on its specifications.</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ML.ANS511_U2: </w:t>
      </w:r>
    </w:p>
    <w:p>
      <w:pPr/>
      <w:r>
        <w:rPr/>
        <w:t xml:space="preserve">Student can determine the basic properties of the sensor based on its specifications.</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ML.ANS511_U2: </w:t>
      </w:r>
    </w:p>
    <w:p>
      <w:pPr/>
      <w:r>
        <w:rPr/>
        <w:t xml:space="preserve">Student can determine the basic properties of the sensor based on its specifications.</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Aero2_U06</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ML.ANS511_U3: </w:t>
      </w:r>
    </w:p>
    <w:p>
      <w:pPr/>
      <w:r>
        <w:rPr/>
        <w:t xml:space="preserve">Student can perform the process of calibrating a sensor. </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ML.ANS511_U4: </w:t>
      </w:r>
    </w:p>
    <w:p>
      <w:pPr/>
      <w:r>
        <w:rPr/>
        <w:t xml:space="preserve">Student can determine basic estimators and plot a histogram and box plot based on measurement data.</w:t>
      </w:r>
    </w:p>
    <w:p>
      <w:pPr>
        <w:spacing w:before="60"/>
      </w:pPr>
      <w:r>
        <w:rPr/>
        <w:t xml:space="preserve">Weryfikacja: </w:t>
      </w:r>
    </w:p>
    <w:p>
      <w:pPr>
        <w:spacing w:before="20" w:after="190"/>
      </w:pPr>
      <w:r>
        <w:rPr/>
        <w:t xml:space="preserve">Evaluation of reports, test no. 2.</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ML.ANS511_U4: </w:t>
      </w:r>
    </w:p>
    <w:p>
      <w:pPr/>
      <w:r>
        <w:rPr/>
        <w:t xml:space="preserve">Student can determine basic estimators and plot a histogram and box plot based on measurement data.</w:t>
      </w:r>
    </w:p>
    <w:p>
      <w:pPr>
        <w:spacing w:before="60"/>
      </w:pPr>
      <w:r>
        <w:rPr/>
        <w:t xml:space="preserve">Weryfikacja: </w:t>
      </w:r>
    </w:p>
    <w:p>
      <w:pPr>
        <w:spacing w:before="20" w:after="190"/>
      </w:pPr>
      <w:r>
        <w:rPr/>
        <w:t xml:space="preserve">Evaluation of reports, test no. 2.</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ML.ANS511_U5: </w:t>
      </w:r>
    </w:p>
    <w:p>
      <w:pPr/>
      <w:r>
        <w:rPr/>
        <w:t xml:space="preserve">Student is able to work in a group and present the results of own work.</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ML.ANS511_U5: </w:t>
      </w:r>
    </w:p>
    <w:p>
      <w:pPr/>
      <w:r>
        <w:rPr/>
        <w:t xml:space="preserve">Student is able to work in a group and present the results of own work.</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ML.ANS511_U5: </w:t>
      </w:r>
    </w:p>
    <w:p>
      <w:pPr/>
      <w:r>
        <w:rPr/>
        <w:t xml:space="preserve">Student is able to work in a group and present the results of own work.</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ML.ANS511_U5: </w:t>
      </w:r>
    </w:p>
    <w:p>
      <w:pPr/>
      <w:r>
        <w:rPr/>
        <w:t xml:space="preserve">Student is able to work in a group and present the results of own work.</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ML.ANS511_U5: </w:t>
      </w:r>
    </w:p>
    <w:p>
      <w:pPr/>
      <w:r>
        <w:rPr/>
        <w:t xml:space="preserve">Student is able to work in a group and present the results of own work.</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Aero2_U02</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ML.ANS511_U5: </w:t>
      </w:r>
    </w:p>
    <w:p>
      <w:pPr/>
      <w:r>
        <w:rPr/>
        <w:t xml:space="preserve">Student is able to work in a group and present the results of own work.</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2025-06-03T03:35:13+02:00</dcterms:created>
  <dcterms:modified xsi:type="dcterms:W3CDTF">2025-06-03T03:35:13+02:00</dcterms:modified>
</cp:coreProperties>
</file>

<file path=docProps/custom.xml><?xml version="1.0" encoding="utf-8"?>
<Properties xmlns="http://schemas.openxmlformats.org/officeDocument/2006/custom-properties" xmlns:vt="http://schemas.openxmlformats.org/officeDocument/2006/docPropsVTypes"/>
</file>