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środowiska</w:t>
      </w:r>
    </w:p>
    <w:p>
      <w:pPr>
        <w:keepNext w:val="1"/>
        <w:spacing w:after="10"/>
      </w:pPr>
      <w:r>
        <w:rPr>
          <w:b/>
          <w:bCs/>
        </w:rPr>
        <w:t xml:space="preserve">Koordynator przedmiotu: </w:t>
      </w:r>
    </w:p>
    <w:p>
      <w:pPr>
        <w:spacing w:before="20" w:after="190"/>
      </w:pPr>
      <w:r>
        <w:rPr/>
        <w:t xml:space="preserve">dr inż. Andrzej Pankowski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IS1A_05_01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do zajęć - 5, zapoznanie ze wskazaną literaturą - 10, wykonanie prac projektowych - 20, razem - 50;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- 5 h, zapoznanie ze wskazaną literaturą - 10 h, wykonanie prac projektowych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w:t>
      </w:r>
    </w:p>
    <w:p>
      <w:pPr>
        <w:keepNext w:val="1"/>
        <w:spacing w:after="10"/>
      </w:pPr>
      <w:r>
        <w:rPr>
          <w:b/>
          <w:bCs/>
        </w:rPr>
        <w:t xml:space="preserve">Treści kształcenia: </w:t>
      </w:r>
    </w:p>
    <w:p>
      <w:pPr>
        <w:spacing w:before="20" w:after="190"/>
      </w:pPr>
      <w:r>
        <w:rPr/>
        <w:t xml:space="preserve">P1 - Przetwarzanie tekstów: ogólne zasady edycji i redagowania dokumentów jedno- i wielostronicowych, elementarne mechanizmy pozycjonowania, wykonywanie tabel i wykresów oraz usprawnienia prac biurowych - szablony dokumentów, korespondencja seryjna, spisy treści, haseł, tabel i ilustracji. Zarządzanie stylami, wykorzystanie przypisów i odsyłaczy.
P2 - Edycja i redagowanie dokumentów o złożonej strukturze.
P3 - Sieci komputerowe: technologia www - funkcje przeglądarki, budowa strony www, język opisu stron HTML, techniki  budowy statycznych i dynamicznych stron www.</w:t>
      </w:r>
    </w:p>
    <w:p>
      <w:pPr>
        <w:keepNext w:val="1"/>
        <w:spacing w:after="10"/>
      </w:pPr>
      <w:r>
        <w:rPr>
          <w:b/>
          <w:bCs/>
        </w:rPr>
        <w:t xml:space="preserve">Metody oceny: </w:t>
      </w:r>
    </w:p>
    <w:p>
      <w:pPr>
        <w:spacing w:before="20" w:after="190"/>
      </w:pPr>
      <w:r>
        <w:rPr/>
        <w:t xml:space="preserve">1.	Obecność na ćwiczeniach jest obowiązkowa. Dopuszcza się maksymalnie dwie nieobecności, większa liczba usprawiedliwionych nieobecności skutkuje koniecznością odpracowania ćwiczeń.  
2.	Efekty uczenia się przypisane do przedmiotu będą weryfikowane na podstawie dwóch projektów wykonanych i oddanych przez Studenta najpóźniej na ostatnich zajęcia w semestrze.
3.	Warunkiem koniecznym zaliczenia przedmiotu jest uzyskanie pozytywnych ocen z dwóch prac zaliczeniowych (projektów). Ocena końcowa z przedmiotu jest średnią arytmetyczną z otrzymanych ocen.
4.	Ocena prac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oddane prace, celem uzyskania wyższej oceny, w terminie  wyznaczonym przez prowadzącego zajęcia. 
6.	Wszystkie prace zaliczeniowe (projekty) realizowane są i oddawane przez Studenta w postaci elektronicznej, w formie ustalonej z wykładowcą. 
7.	Rejestrowanie dźwięku i obrazu przez studentów w trakcie zajęć jest zabronione.
8.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Mirosłąwa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(dokumentacji programów komputerowych), baz danych oraz innych właściwie dobranych źródeł dla potrzeb realizacji postawionego zadania.</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Posiada umiejętność redagowania dokumentów o rozbudowanej strukturze, potrafi formatować wielostronicowe dokumenty, definiować style i posługiwać się stylami, potrafi realizować korespondencję seryjną.</w:t>
      </w:r>
    </w:p>
    <w:p>
      <w:pPr>
        <w:spacing w:before="60"/>
      </w:pPr>
      <w:r>
        <w:rPr/>
        <w:t xml:space="preserve">Weryfikacja: </w:t>
      </w:r>
    </w:p>
    <w:p>
      <w:pPr>
        <w:spacing w:before="20" w:after="190"/>
      </w:pPr>
      <w:r>
        <w:rPr/>
        <w:t xml:space="preserve">Praca projektowa (P1-P2).</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U07_01: </w:t>
      </w:r>
    </w:p>
    <w:p>
      <w:pPr/>
      <w:r>
        <w:rPr/>
        <w:t xml:space="preserve">Potrafi korzystać z dostępnych w sieciach komputerowych usług poczty elektronicznej, komputerowych baz danych, wyszukiwania informacji. Potrafi zaprojektować i przygotować w technologii WWW proste statyczne strony internetowe.</w:t>
      </w:r>
    </w:p>
    <w:p>
      <w:pPr>
        <w:spacing w:before="60"/>
      </w:pPr>
      <w:r>
        <w:rPr/>
        <w:t xml:space="preserve">Weryfikacja: </w:t>
      </w:r>
    </w:p>
    <w:p>
      <w:pPr>
        <w:spacing w:before="20" w:after="190"/>
      </w:pPr>
      <w:r>
        <w:rPr/>
        <w:t xml:space="preserve">Praca projektowa (P3).</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oraz poznawania nowych rozwiązań/technologii w zakresie TI.</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Przy wykonywaniu postawionych zadań projektowych potrafi pracować indywidualnie i w grupie przejmując w niej różne role.</w:t>
      </w:r>
    </w:p>
    <w:p>
      <w:pPr>
        <w:spacing w:before="60"/>
      </w:pPr>
      <w:r>
        <w:rPr/>
        <w:t xml:space="preserve">Weryfikacja: </w:t>
      </w:r>
    </w:p>
    <w:p>
      <w:pPr>
        <w:spacing w:before="20" w:after="190"/>
      </w:pPr>
      <w:r>
        <w:rPr/>
        <w:t xml:space="preserve">W ramach ćwiczeń projektowych dyskusja oraz obserwacja w czasie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2024-05-20T06:44:48+02:00</dcterms:created>
  <dcterms:modified xsi:type="dcterms:W3CDTF">2024-05-20T06:44:48+02:00</dcterms:modified>
</cp:coreProperties>
</file>

<file path=docProps/custom.xml><?xml version="1.0" encoding="utf-8"?>
<Properties xmlns="http://schemas.openxmlformats.org/officeDocument/2006/custom-properties" xmlns:vt="http://schemas.openxmlformats.org/officeDocument/2006/docPropsVTypes"/>
</file>